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5AF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5AF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55AF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E55AF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6E55AF" w:rsidRPr="006E55AF" w:rsidRDefault="006E55AF" w:rsidP="006E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E55AF" w:rsidRPr="006E55AF" w:rsidRDefault="00AD7568" w:rsidP="006E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6E55AF" w:rsidRPr="006E55AF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>марта</w:t>
      </w:r>
      <w:r w:rsidR="006E55AF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E55A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E55AF" w:rsidRPr="006E55AF">
        <w:rPr>
          <w:rFonts w:ascii="Times New Roman" w:hAnsi="Times New Roman"/>
          <w:bCs/>
          <w:sz w:val="28"/>
          <w:szCs w:val="28"/>
          <w:lang w:eastAsia="ru-RU"/>
        </w:rPr>
        <w:t>с. Маганск</w:t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E55AF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</w:p>
    <w:p w:rsidR="006E55AF" w:rsidRDefault="006E55AF" w:rsidP="006E55A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2FAE" w:rsidRPr="006E55AF" w:rsidRDefault="006C2FAE" w:rsidP="006E55A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55AF" w:rsidRPr="006C1C4C" w:rsidRDefault="006E55AF" w:rsidP="006C2FAE">
      <w:pPr>
        <w:shd w:val="clear" w:color="auto" w:fill="FFFFFF"/>
        <w:spacing w:before="180" w:after="180"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CDE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>отмене Постановления администрации Маганского сельсовета от</w:t>
      </w:r>
      <w:r w:rsidR="006C2F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568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AD756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AD7568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D7568">
        <w:rPr>
          <w:rFonts w:ascii="Times New Roman" w:hAnsi="Times New Roman"/>
          <w:sz w:val="28"/>
          <w:szCs w:val="28"/>
          <w:lang w:eastAsia="ru-RU"/>
        </w:rPr>
        <w:t>34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C2FAE" w:rsidRPr="006C2FAE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25.11.2022 г. № 89 «Об утверждении административного регламента предоставления муниципальной услуги «Выдача разрешения на проведение земляных работ»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6C2FAE" w:rsidRDefault="006C2FAE" w:rsidP="00607A6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</w:p>
    <w:p w:rsidR="006E55AF" w:rsidRPr="006E55AF" w:rsidRDefault="006E55AF" w:rsidP="00607A6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proofErr w:type="gramStart"/>
      <w:r w:rsidRPr="006E55AF">
        <w:rPr>
          <w:b w:val="0"/>
          <w:bCs w:val="0"/>
          <w:kern w:val="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b w:val="0"/>
          <w:bCs w:val="0"/>
          <w:kern w:val="0"/>
          <w:sz w:val="28"/>
          <w:szCs w:val="28"/>
        </w:rPr>
        <w:t>Федеральным</w:t>
      </w:r>
      <w:r w:rsidRPr="006E55AF">
        <w:rPr>
          <w:b w:val="0"/>
          <w:bCs w:val="0"/>
          <w:kern w:val="0"/>
          <w:sz w:val="28"/>
          <w:szCs w:val="28"/>
        </w:rPr>
        <w:t xml:space="preserve"> закон</w:t>
      </w:r>
      <w:r>
        <w:rPr>
          <w:b w:val="0"/>
          <w:bCs w:val="0"/>
          <w:kern w:val="0"/>
          <w:sz w:val="28"/>
          <w:szCs w:val="28"/>
        </w:rPr>
        <w:t>ом</w:t>
      </w:r>
      <w:r w:rsidRPr="006E55AF">
        <w:rPr>
          <w:b w:val="0"/>
          <w:bCs w:val="0"/>
          <w:kern w:val="0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от 12.06.2002 N 67-ФЗ</w:t>
      </w:r>
      <w:r>
        <w:rPr>
          <w:b w:val="0"/>
          <w:bCs w:val="0"/>
          <w:kern w:val="0"/>
          <w:sz w:val="28"/>
          <w:szCs w:val="28"/>
        </w:rPr>
        <w:t xml:space="preserve">, </w:t>
      </w:r>
      <w:r w:rsidRPr="006E55AF">
        <w:rPr>
          <w:b w:val="0"/>
          <w:bCs w:val="0"/>
          <w:kern w:val="0"/>
          <w:sz w:val="28"/>
          <w:szCs w:val="28"/>
        </w:rPr>
        <w:t>Фе</w:t>
      </w:r>
      <w:r>
        <w:rPr>
          <w:b w:val="0"/>
          <w:bCs w:val="0"/>
          <w:kern w:val="0"/>
          <w:sz w:val="28"/>
          <w:szCs w:val="28"/>
        </w:rPr>
        <w:t>деральным</w:t>
      </w:r>
      <w:r w:rsidRPr="006E55AF">
        <w:rPr>
          <w:b w:val="0"/>
          <w:bCs w:val="0"/>
          <w:kern w:val="0"/>
          <w:sz w:val="28"/>
          <w:szCs w:val="28"/>
        </w:rPr>
        <w:t xml:space="preserve"> закон</w:t>
      </w:r>
      <w:r>
        <w:rPr>
          <w:b w:val="0"/>
          <w:bCs w:val="0"/>
          <w:kern w:val="0"/>
          <w:sz w:val="28"/>
          <w:szCs w:val="28"/>
        </w:rPr>
        <w:t>ом от 14.03.</w:t>
      </w:r>
      <w:r w:rsidRPr="006E55AF">
        <w:rPr>
          <w:b w:val="0"/>
          <w:bCs w:val="0"/>
          <w:kern w:val="0"/>
          <w:sz w:val="28"/>
          <w:szCs w:val="28"/>
        </w:rPr>
        <w:t>2022 г. N 60-ФЗ "О внесении изменений в отдельные законодательные акты Российской Федерации"</w:t>
      </w:r>
      <w:r>
        <w:rPr>
          <w:b w:val="0"/>
          <w:bCs w:val="0"/>
          <w:kern w:val="0"/>
          <w:sz w:val="28"/>
          <w:szCs w:val="28"/>
        </w:rPr>
        <w:t xml:space="preserve">, </w:t>
      </w:r>
      <w:r w:rsidRPr="006E55AF">
        <w:rPr>
          <w:b w:val="0"/>
          <w:bCs w:val="0"/>
          <w:kern w:val="0"/>
          <w:sz w:val="28"/>
          <w:szCs w:val="28"/>
        </w:rPr>
        <w:t xml:space="preserve">руководствуясь </w:t>
      </w:r>
      <w:hyperlink r:id="rId5" w:tgtFrame="_blank" w:history="1">
        <w:r w:rsidRPr="006E55AF">
          <w:rPr>
            <w:b w:val="0"/>
            <w:bCs w:val="0"/>
            <w:kern w:val="0"/>
            <w:sz w:val="28"/>
            <w:szCs w:val="28"/>
          </w:rPr>
          <w:t>Уставом Маганского сельсовета</w:t>
        </w:r>
      </w:hyperlink>
      <w:r w:rsidRPr="006E55AF">
        <w:rPr>
          <w:b w:val="0"/>
          <w:bCs w:val="0"/>
          <w:kern w:val="0"/>
          <w:sz w:val="28"/>
          <w:szCs w:val="28"/>
        </w:rPr>
        <w:t xml:space="preserve"> Березовского района</w:t>
      </w:r>
      <w:proofErr w:type="gramEnd"/>
      <w:r w:rsidRPr="006E55AF">
        <w:rPr>
          <w:b w:val="0"/>
          <w:bCs w:val="0"/>
          <w:kern w:val="0"/>
          <w:sz w:val="28"/>
          <w:szCs w:val="28"/>
        </w:rPr>
        <w:t xml:space="preserve"> Красноярского края, администрация Маганского сельсовета,</w:t>
      </w:r>
    </w:p>
    <w:p w:rsidR="006E55AF" w:rsidRPr="006E55AF" w:rsidRDefault="006E55AF" w:rsidP="00607A6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6E55AF">
        <w:rPr>
          <w:b w:val="0"/>
          <w:bCs w:val="0"/>
          <w:kern w:val="0"/>
          <w:sz w:val="28"/>
          <w:szCs w:val="28"/>
        </w:rPr>
        <w:t>ПОСТАНОВЛЯЕТ:</w:t>
      </w:r>
    </w:p>
    <w:p w:rsidR="006E55AF" w:rsidRPr="006C1C4C" w:rsidRDefault="006E55AF" w:rsidP="00607A6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5AF">
        <w:rPr>
          <w:rFonts w:ascii="Times New Roman" w:hAnsi="Times New Roman"/>
          <w:sz w:val="28"/>
          <w:szCs w:val="28"/>
        </w:rPr>
        <w:t>1. Отменить</w:t>
      </w:r>
      <w:r w:rsidRPr="006E55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607A6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от</w:t>
      </w:r>
      <w:r w:rsidR="006C2F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2FAE" w:rsidRPr="006C2FAE">
        <w:rPr>
          <w:rFonts w:ascii="Times New Roman" w:hAnsi="Times New Roman"/>
          <w:sz w:val="28"/>
          <w:szCs w:val="28"/>
          <w:lang w:eastAsia="ru-RU"/>
        </w:rPr>
        <w:t>12.04.2023 № 34 «О внесении изменений в Постановление администрации Маганского сельсовета от 25.11.2022 г. № 89 «Об утверждении административного регламента предоставления муниципальной услуги «Выдача разрешения на проведение земляных работ»»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55AF" w:rsidRPr="006E55AF" w:rsidRDefault="006E55AF" w:rsidP="00607A6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E55AF">
        <w:rPr>
          <w:rFonts w:ascii="Times New Roman" w:hAnsi="Times New Roman"/>
          <w:sz w:val="28"/>
          <w:szCs w:val="28"/>
          <w:lang w:eastAsia="ru-RU"/>
        </w:rPr>
        <w:t>. Контроль над выполнением постановления оставляю за собой.</w:t>
      </w:r>
    </w:p>
    <w:p w:rsidR="006E55AF" w:rsidRPr="006E55AF" w:rsidRDefault="006E55AF" w:rsidP="00607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412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E55AF">
        <w:rPr>
          <w:rFonts w:ascii="Times New Roman" w:hAnsi="Times New Roman"/>
          <w:sz w:val="28"/>
          <w:szCs w:val="28"/>
          <w:lang w:eastAsia="ru-RU"/>
        </w:rPr>
        <w:t>.</w:t>
      </w:r>
      <w:r w:rsidRPr="006E55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E55AF" w:rsidRDefault="006E55AF" w:rsidP="006E5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5AF" w:rsidRDefault="006E55AF" w:rsidP="006E5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AE" w:rsidRDefault="006C2FAE" w:rsidP="006E5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01D8" w:rsidRPr="006C2FAE" w:rsidRDefault="006E55AF" w:rsidP="006C2F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5AF">
        <w:rPr>
          <w:rFonts w:ascii="Times New Roman" w:hAnsi="Times New Roman"/>
          <w:sz w:val="28"/>
          <w:szCs w:val="28"/>
          <w:lang w:eastAsia="ru-RU"/>
        </w:rPr>
        <w:t>Глава сельсовета</w:t>
      </w:r>
      <w:r w:rsidR="006C2FAE">
        <w:rPr>
          <w:rFonts w:ascii="Times New Roman" w:hAnsi="Times New Roman"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sz w:val="28"/>
          <w:szCs w:val="28"/>
          <w:lang w:eastAsia="ru-RU"/>
        </w:rPr>
        <w:tab/>
      </w:r>
      <w:r w:rsidR="006C2FAE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6E55AF">
        <w:rPr>
          <w:rFonts w:ascii="Times New Roman" w:hAnsi="Times New Roman"/>
          <w:sz w:val="28"/>
          <w:szCs w:val="28"/>
          <w:lang w:eastAsia="ru-RU"/>
        </w:rPr>
        <w:t>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5AF">
        <w:rPr>
          <w:rFonts w:ascii="Times New Roman" w:hAnsi="Times New Roman"/>
          <w:sz w:val="28"/>
          <w:szCs w:val="28"/>
          <w:lang w:eastAsia="ru-RU"/>
        </w:rPr>
        <w:t>Г. Ларионов</w:t>
      </w:r>
      <w:bookmarkStart w:id="0" w:name="_GoBack"/>
      <w:bookmarkEnd w:id="0"/>
    </w:p>
    <w:sectPr w:rsidR="001501D8" w:rsidRPr="006C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F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4B1F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501D8"/>
    <w:rsid w:val="001508EF"/>
    <w:rsid w:val="001528B0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02CA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755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401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68DA"/>
    <w:rsid w:val="005206BF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07A65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2FAE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55AF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4FB4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6C79"/>
    <w:rsid w:val="0092789F"/>
    <w:rsid w:val="00927B7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5C34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8AF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65F45"/>
    <w:rsid w:val="00A67391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D7568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2F13"/>
    <w:rsid w:val="00CA3452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53C2"/>
    <w:rsid w:val="00D6706E"/>
    <w:rsid w:val="00D701A1"/>
    <w:rsid w:val="00D7102B"/>
    <w:rsid w:val="00D71E43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33FF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5C80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395F"/>
    <w:rsid w:val="00F3417B"/>
    <w:rsid w:val="00F35F8E"/>
    <w:rsid w:val="00F43EEA"/>
    <w:rsid w:val="00F451F5"/>
    <w:rsid w:val="00F467E6"/>
    <w:rsid w:val="00F547B4"/>
    <w:rsid w:val="00F6032D"/>
    <w:rsid w:val="00F648ED"/>
    <w:rsid w:val="00F67E97"/>
    <w:rsid w:val="00F67ECB"/>
    <w:rsid w:val="00F70795"/>
    <w:rsid w:val="00F714D1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D47CC"/>
    <w:rsid w:val="00FD5F5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6E55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6E55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2023-06-30T07:10:00Z</cp:lastPrinted>
  <dcterms:created xsi:type="dcterms:W3CDTF">2023-06-30T06:58:00Z</dcterms:created>
  <dcterms:modified xsi:type="dcterms:W3CDTF">2024-03-05T07:38:00Z</dcterms:modified>
</cp:coreProperties>
</file>